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FDDB7" w14:textId="64E3DB7C" w:rsidR="009C4404" w:rsidRDefault="009C4404" w:rsidP="009C4404">
      <w:pPr>
        <w:rPr>
          <w:rFonts w:ascii="Tahoma" w:eastAsia="SimSun" w:hAnsi="Tahoma" w:cs="Tahoma"/>
          <w:b/>
          <w:color w:val="000000"/>
          <w:kern w:val="2"/>
          <w:sz w:val="20"/>
          <w:szCs w:val="20"/>
          <w:lang w:eastAsia="zh-CN" w:bidi="hi-IN"/>
        </w:rPr>
      </w:pPr>
      <w:r w:rsidRPr="003D413E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 xml:space="preserve">Znak sprawy: </w:t>
      </w:r>
      <w:r w:rsidR="004F1791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>38</w:t>
      </w:r>
      <w:r w:rsidRPr="003D413E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>/2025</w:t>
      </w:r>
      <w:r w:rsidRPr="003D413E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  <w:t xml:space="preserve">              </w:t>
      </w: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>Załącznik nr</w:t>
      </w:r>
      <w:r w:rsidR="007C4909"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 xml:space="preserve"> 7</w:t>
      </w: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 xml:space="preserve"> do </w:t>
      </w:r>
      <w:r w:rsidR="007C4909"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>SWZ</w:t>
      </w:r>
    </w:p>
    <w:p w14:paraId="32495F4B" w14:textId="77777777" w:rsidR="009C4404" w:rsidRDefault="009C4404" w:rsidP="009C4404">
      <w:pPr>
        <w:widowControl w:val="0"/>
        <w:suppressAutoHyphens/>
        <w:spacing w:after="0" w:line="240" w:lineRule="auto"/>
        <w:jc w:val="right"/>
        <w:rPr>
          <w:rFonts w:ascii="Tahoma" w:eastAsia="SimSun" w:hAnsi="Tahoma" w:cs="Tahoma"/>
          <w:color w:val="000000"/>
          <w:kern w:val="2"/>
          <w:sz w:val="20"/>
          <w:szCs w:val="20"/>
          <w:lang w:eastAsia="zh-CN" w:bidi="hi-IN"/>
        </w:rPr>
      </w:pPr>
    </w:p>
    <w:p w14:paraId="43D9815C" w14:textId="77777777" w:rsidR="009C4404" w:rsidRDefault="009C4404" w:rsidP="009C4404">
      <w:pPr>
        <w:widowControl w:val="0"/>
        <w:suppressAutoHyphens/>
        <w:spacing w:after="0" w:line="240" w:lineRule="auto"/>
        <w:jc w:val="center"/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u w:val="single"/>
          <w:lang w:eastAsia="zh-CN" w:bidi="hi-IN"/>
        </w:rPr>
      </w:pP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u w:val="single"/>
          <w:lang w:eastAsia="zh-CN" w:bidi="hi-IN"/>
        </w:rPr>
        <w:t>Wzór umowy</w:t>
      </w:r>
    </w:p>
    <w:p w14:paraId="0A447A58" w14:textId="77777777" w:rsidR="009C4404" w:rsidRDefault="009C4404" w:rsidP="009C4404">
      <w:pPr>
        <w:widowControl w:val="0"/>
        <w:ind w:left="709" w:firstLine="709"/>
        <w:rPr>
          <w:rFonts w:ascii="Tahoma" w:eastAsia="SimSun" w:hAnsi="Tahoma" w:cs="Tahoma"/>
          <w:color w:val="000000"/>
          <w:kern w:val="2"/>
          <w:sz w:val="20"/>
          <w:szCs w:val="20"/>
          <w:lang w:eastAsia="zh-CN" w:bidi="hi-IN"/>
        </w:rPr>
      </w:pPr>
    </w:p>
    <w:p w14:paraId="0016463C" w14:textId="77777777" w:rsidR="009C4404" w:rsidRDefault="009C4404" w:rsidP="009C4404">
      <w:pPr>
        <w:suppressAutoHyphens/>
        <w:autoSpaceDN w:val="0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UMOWA NR ………………………</w:t>
      </w:r>
    </w:p>
    <w:p w14:paraId="71910B1D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zawarta w dniu …………</w:t>
      </w:r>
      <w:proofErr w:type="gramStart"/>
      <w:r>
        <w:rPr>
          <w:rFonts w:ascii="Tahoma" w:eastAsia="Lucida Sans Unicode" w:hAnsi="Tahoma" w:cs="Tahoma"/>
          <w:b/>
          <w:kern w:val="3"/>
          <w:sz w:val="20"/>
          <w:szCs w:val="20"/>
        </w:rPr>
        <w:t>…….</w:t>
      </w:r>
      <w:proofErr w:type="gramEnd"/>
      <w:r>
        <w:rPr>
          <w:rFonts w:ascii="Tahoma" w:eastAsia="Lucida Sans Unicode" w:hAnsi="Tahoma" w:cs="Tahoma"/>
          <w:b/>
          <w:kern w:val="3"/>
          <w:sz w:val="20"/>
          <w:szCs w:val="20"/>
        </w:rPr>
        <w:t>. r. w Szczecinie pomiędzy:</w:t>
      </w:r>
    </w:p>
    <w:p w14:paraId="646454E4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781991F5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Samodzielnym Publicznym Zakładem Opieki Zdrowotnej MSWiA w Szczecinie, z siedzibą przy ul. Jagiellońskiej 44, 70-382 Szczecin</w:t>
      </w:r>
    </w:p>
    <w:p w14:paraId="080149C3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NIP: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852-21-98-181</w:t>
      </w:r>
    </w:p>
    <w:p w14:paraId="347764BB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REGON: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810733454</w:t>
      </w:r>
    </w:p>
    <w:p w14:paraId="636017D3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KRS: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0000001757</w:t>
      </w:r>
    </w:p>
    <w:p w14:paraId="787ED4D6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prowadzony przez Sąd Rejonowy Szczecin – Centrum, XIII Wydział Gospodarczy Krajowego Rejestru Sądowego</w:t>
      </w:r>
    </w:p>
    <w:p w14:paraId="34B8181E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reprezentowanym przez:</w:t>
      </w:r>
    </w:p>
    <w:p w14:paraId="158212D7" w14:textId="77777777" w:rsidR="009C4404" w:rsidRDefault="009C4404" w:rsidP="009C4404">
      <w:pPr>
        <w:tabs>
          <w:tab w:val="left" w:pos="285"/>
          <w:tab w:val="num" w:pos="720"/>
        </w:tabs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………………………. - Kierownika Samodzielnego Publicznego Zakładu Opieki Zdrowotnej MSWiA w Szczecinie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>nazwanym w treści umowy „Zamawiającym” lub „Administratorem”</w:t>
      </w:r>
    </w:p>
    <w:p w14:paraId="3A1970B6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a</w:t>
      </w:r>
    </w:p>
    <w:p w14:paraId="7D05CF34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14DAFC3D" w14:textId="77777777" w:rsidR="00170199" w:rsidRDefault="00170199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62EAFCF8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………………………</w:t>
      </w:r>
    </w:p>
    <w:p w14:paraId="6BF79254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NIP: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>………………</w:t>
      </w:r>
    </w:p>
    <w:p w14:paraId="13B5915C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REGON: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  <w:t>………………</w:t>
      </w:r>
    </w:p>
    <w:p w14:paraId="37963F2E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KRS: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………</w:t>
      </w:r>
      <w:proofErr w:type="gramStart"/>
      <w:r>
        <w:rPr>
          <w:rFonts w:ascii="Tahoma" w:hAnsi="Tahoma" w:cs="Tahoma"/>
          <w:b/>
          <w:sz w:val="20"/>
          <w:szCs w:val="20"/>
        </w:rPr>
        <w:t>…….</w:t>
      </w:r>
      <w:proofErr w:type="gramEnd"/>
      <w:r>
        <w:rPr>
          <w:rFonts w:ascii="Tahoma" w:hAnsi="Tahoma" w:cs="Tahoma"/>
          <w:b/>
          <w:sz w:val="20"/>
          <w:szCs w:val="20"/>
        </w:rPr>
        <w:t>.</w:t>
      </w:r>
    </w:p>
    <w:p w14:paraId="1A028980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kapitał zakładowy: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……………… zł</w:t>
      </w:r>
    </w:p>
    <w:p w14:paraId="6E61B968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reprezentowany(a)przez:</w:t>
      </w:r>
    </w:p>
    <w:p w14:paraId="3612B6AE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4BEBE05D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330B2B93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 xml:space="preserve">.............................................................. </w:t>
      </w:r>
    </w:p>
    <w:p w14:paraId="4E936D6F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zwanym w dalszej części umowy „Wykonawcą” lub „Podmiotem przetwarzającym”</w:t>
      </w:r>
    </w:p>
    <w:p w14:paraId="08DA1CA9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328A3100" w14:textId="77777777" w:rsidR="009C4404" w:rsidRDefault="009C4404" w:rsidP="009C4404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3"/>
          <w:sz w:val="20"/>
          <w:szCs w:val="20"/>
        </w:rPr>
      </w:pPr>
    </w:p>
    <w:p w14:paraId="3A81E078" w14:textId="1079F2F6" w:rsidR="004F1791" w:rsidRPr="004F1791" w:rsidRDefault="00CA6FC4" w:rsidP="004F1791">
      <w:pPr>
        <w:suppressAutoHyphens/>
        <w:autoSpaceDN w:val="0"/>
        <w:spacing w:after="0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 w:rsidRPr="00CA6FC4">
        <w:rPr>
          <w:rFonts w:ascii="Tahoma" w:eastAsia="Lucida Sans Unicode" w:hAnsi="Tahoma" w:cs="Tahoma"/>
          <w:b/>
          <w:i/>
          <w:kern w:val="3"/>
          <w:sz w:val="20"/>
          <w:szCs w:val="20"/>
        </w:rPr>
        <w:t xml:space="preserve">Umowa zostaje zawarta w wyniku udzielenia zamówienia publicznego </w:t>
      </w:r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 xml:space="preserve">w trybie przetargu nieograniczonego zgodnie z art. 132 ustawy Prawo zamówień publicznych z dnia ustawy z dnia 11 września 2019 r. - Prawo zamówień publicznych (Dz. U. z 2024 poz. 1320), dalej „ustawy </w:t>
      </w:r>
      <w:proofErr w:type="spellStart"/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>Pzp</w:t>
      </w:r>
      <w:proofErr w:type="spellEnd"/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>”, pn.: „Dostawa aparatury medycznej na potrzeby AOS SP ZOZ MSWIA w Szczecinie w pięciu pakietach w ramach</w:t>
      </w:r>
      <w:r w:rsidR="004F1791" w:rsidRPr="004F1791">
        <w:rPr>
          <w:rFonts w:ascii="Tahoma" w:eastAsia="Lucida Sans Unicode" w:hAnsi="Tahoma" w:cs="Tahoma"/>
          <w:b/>
          <w:bCs/>
          <w:i/>
          <w:kern w:val="3"/>
          <w:sz w:val="20"/>
          <w:szCs w:val="20"/>
        </w:rPr>
        <w:t xml:space="preserve"> </w:t>
      </w:r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 xml:space="preserve">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2021-2027”, nr postępowania 39/2025.  </w:t>
      </w:r>
    </w:p>
    <w:p w14:paraId="54F431C3" w14:textId="77777777" w:rsidR="004F1791" w:rsidRDefault="004F1791" w:rsidP="009C4404">
      <w:pPr>
        <w:suppressAutoHyphens/>
        <w:autoSpaceDN w:val="0"/>
        <w:spacing w:after="0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59F79CE3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zwanymi każdą z osobna w dalszej części Umowy „Stroną”, a łącznie „Stronami”.</w:t>
      </w:r>
    </w:p>
    <w:p w14:paraId="0B4A8789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Zważywszy, że: </w:t>
      </w:r>
    </w:p>
    <w:p w14:paraId="453E48CB" w14:textId="77777777" w:rsidR="009C4404" w:rsidRDefault="009C4404" w:rsidP="009C440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Wykonawca będzie wykonywał odpłatne świadczenie na rzecz Zamawiającego usług z zakresu wynikajacego z umowy głównej</w:t>
      </w:r>
    </w:p>
    <w:p w14:paraId="017B6C2A" w14:textId="77777777" w:rsidR="009C4404" w:rsidRDefault="009C4404" w:rsidP="009C440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Wykonawca w ramach usług będzie miał dostęp lub może mieć dostęp w zakresie wynikającym z umowy głównej w celu jej realizacji. Kategorie danych w których będzie lub może mięć miejsce powierzenie przetwarzania  danych osobowych to:</w:t>
      </w:r>
    </w:p>
    <w:p w14:paraId="76F1479E" w14:textId="77777777" w:rsidR="009C4404" w:rsidRDefault="009C4404" w:rsidP="009C4404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 xml:space="preserve">pacjentów */ rodziny pacjenta * / osób upoważnionych do dostępu do dokumentacji medycznej* /osób fizycznych* / pracowników* / pracownikach podwykonawców* / pracodawców będących </w:t>
      </w:r>
      <w:r>
        <w:rPr>
          <w:rFonts w:ascii="Tahoma" w:eastAsia="Calibri" w:hAnsi="Tahoma" w:cs="Tahoma"/>
          <w:noProof/>
          <w:sz w:val="20"/>
          <w:szCs w:val="20"/>
        </w:rPr>
        <w:lastRenderedPageBreak/>
        <w:t>osobami fizycznymi*/ osób zatrudnionych na umowach cywilno prawnych*, inne wynikające z umowy głównej.</w:t>
      </w:r>
    </w:p>
    <w:p w14:paraId="215579BA" w14:textId="77777777" w:rsidR="009C4404" w:rsidRDefault="009C4404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Strony niniejszym postanawiają zawrzeć Umowę powierzenia przetwarzania danych osobowych („Umowa”), </w:t>
      </w:r>
      <w:r>
        <w:rPr>
          <w:rFonts w:ascii="Tahoma" w:hAnsi="Tahoma" w:cs="Tahoma"/>
          <w:sz w:val="20"/>
          <w:szCs w:val="20"/>
        </w:rPr>
        <w:br/>
        <w:t>o następującej treści:</w:t>
      </w:r>
    </w:p>
    <w:p w14:paraId="426CD9B2" w14:textId="77777777" w:rsidR="00170199" w:rsidRDefault="00170199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92D1FD" w14:textId="77777777" w:rsidR="00170199" w:rsidRDefault="00170199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2BA737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§ 1.</w:t>
      </w:r>
    </w:p>
    <w:p w14:paraId="10BAD03C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Powierzenie przetwarzania danych osobowych</w:t>
      </w:r>
    </w:p>
    <w:p w14:paraId="69D34CCF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6A36982F" w14:textId="310076CF" w:rsidR="009C4404" w:rsidRDefault="009C4404" w:rsidP="009C4404">
      <w:p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 W związku z realizacją umowy nr </w:t>
      </w:r>
      <w:r w:rsidR="00AC0F88">
        <w:rPr>
          <w:rFonts w:ascii="Tahoma" w:hAnsi="Tahoma" w:cs="Tahoma"/>
          <w:sz w:val="20"/>
          <w:szCs w:val="20"/>
        </w:rPr>
        <w:t>…</w:t>
      </w:r>
      <w:r>
        <w:rPr>
          <w:rFonts w:ascii="Tahoma" w:hAnsi="Tahoma" w:cs="Tahoma"/>
          <w:sz w:val="20"/>
          <w:szCs w:val="20"/>
        </w:rPr>
        <w:t>/202</w:t>
      </w:r>
      <w:r w:rsidR="00AC0F88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/ZAM z dnia</w:t>
      </w:r>
      <w:r w:rsidR="00AC0F88">
        <w:rPr>
          <w:rFonts w:ascii="Tahoma" w:hAnsi="Tahoma" w:cs="Tahoma"/>
          <w:sz w:val="20"/>
          <w:szCs w:val="20"/>
        </w:rPr>
        <w:t xml:space="preserve"> ………..</w:t>
      </w:r>
      <w:r>
        <w:rPr>
          <w:rFonts w:ascii="Tahoma" w:hAnsi="Tahoma" w:cs="Tahoma"/>
          <w:sz w:val="20"/>
          <w:szCs w:val="20"/>
        </w:rPr>
        <w:t>.202</w:t>
      </w:r>
      <w:r w:rsidR="00AC0F88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r. Administrator powierza przetwarzanie danych osobowych Podmiotowi przetwarzającemu na podstawie art. 28 ust. </w:t>
      </w:r>
      <w:proofErr w:type="gramStart"/>
      <w:r>
        <w:rPr>
          <w:rFonts w:ascii="Tahoma" w:hAnsi="Tahoma" w:cs="Tahoma"/>
          <w:sz w:val="20"/>
          <w:szCs w:val="20"/>
        </w:rPr>
        <w:t>3  Rozporządzenia</w:t>
      </w:r>
      <w:proofErr w:type="gramEnd"/>
      <w:r>
        <w:rPr>
          <w:rFonts w:ascii="Tahoma" w:hAnsi="Tahoma" w:cs="Tahoma"/>
          <w:sz w:val="20"/>
          <w:szCs w:val="20"/>
        </w:rPr>
        <w:t xml:space="preserve">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zwanego „RODO”.</w:t>
      </w:r>
    </w:p>
    <w:p w14:paraId="4B792DFF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2E67133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2.</w:t>
      </w:r>
    </w:p>
    <w:p w14:paraId="5D9151AC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Stron</w:t>
      </w:r>
    </w:p>
    <w:p w14:paraId="2AF70A68" w14:textId="618921B6" w:rsidR="009C4404" w:rsidRDefault="009C4404" w:rsidP="009C4404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Wykonawca oświadcza, że jest Administratorem danych, które powierza, lub jest podmiotem, któremu</w:t>
      </w:r>
      <w:r w:rsidR="00A36850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w ramach innej umowy powierzono przetwarzanie danych jako Podmiotowi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przetwarzającemu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czyli Procesorowi. </w:t>
      </w:r>
    </w:p>
    <w:p w14:paraId="6256F6DE" w14:textId="77777777" w:rsidR="009C4404" w:rsidRDefault="009C4404" w:rsidP="009C440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 xml:space="preserve">Administrator powierza Wykonawcy do przetwarzania dane osobowe, które zgromadził zgodnie </w:t>
      </w:r>
      <w:r>
        <w:rPr>
          <w:rFonts w:ascii="Tahoma" w:eastAsia="Calibri" w:hAnsi="Tahoma" w:cs="Tahoma"/>
          <w:noProof/>
          <w:sz w:val="20"/>
          <w:szCs w:val="20"/>
        </w:rPr>
        <w:br/>
        <w:t xml:space="preserve">z obowiązującymi przepisami prawa i przetwarza w zdefiniowanych zbiorach danych osobowych. </w:t>
      </w:r>
    </w:p>
    <w:p w14:paraId="3D49A09A" w14:textId="77777777" w:rsidR="009C4404" w:rsidRDefault="009C4404" w:rsidP="009C440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Wykonawca oświadcza, że dysponuje środkami umożliwiającymi prawidłowe przetwarzanie danych osobowych powierzonych przez Administratora, w zakresie i celu określonym Umową.</w:t>
      </w:r>
    </w:p>
    <w:p w14:paraId="4CA31ABF" w14:textId="77777777" w:rsidR="009C4404" w:rsidRDefault="009C4404" w:rsidP="009C440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 xml:space="preserve">Wykonawca oświadcza również, że osobom zatrudnionym przy przetwarzaniu powierzonych danych osobowych nadane zostały upoważnienia do przetwarzania danych osobowych oraz że osoby te zostały zapoznane z przepisami o ochronie danych osobowych oraz z odpowiedzialnością za ich nieprzestrzeganie, zobowiązały się do ich przestrzegania oraz do bezterminowego zachowania w tajemnicy przetwarzanych danych osobowych i sposobów ich zabezpieczenia. </w:t>
      </w:r>
    </w:p>
    <w:p w14:paraId="2845F352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9453C7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3.</w:t>
      </w:r>
    </w:p>
    <w:p w14:paraId="3B5EBB9B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Cel, zakres, miejsce przetwarzania powierzonych danych osobowych</w:t>
      </w:r>
    </w:p>
    <w:p w14:paraId="3C4FF9A2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3288AE6" w14:textId="77777777" w:rsidR="009C4404" w:rsidRDefault="009C4404" w:rsidP="009C44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Administrator powierza Wykonawcy przetwarzanie danych osobowych jedynie w celu prawidłowego wykonywania usługi będącej przedmiotem umowy głównej.</w:t>
      </w:r>
    </w:p>
    <w:p w14:paraId="25658B99" w14:textId="77777777" w:rsidR="009C4404" w:rsidRDefault="009C4404" w:rsidP="009C44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do przetwarzania powierzonych danych osobowych wyłącznie w celach związanych z realizacją Umowy i wyłącznie w zakresie, jaki jest niezbędny do realizacji tych celów.</w:t>
      </w:r>
    </w:p>
    <w:p w14:paraId="43A93197" w14:textId="77777777" w:rsidR="009C4404" w:rsidRDefault="009C4404" w:rsidP="009C44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wniosek Administratora lub osoby, której dane dotyczą, Wykonawca wskaże miejsca, w których przetwarza powierzone dane.</w:t>
      </w:r>
    </w:p>
    <w:p w14:paraId="4CE052DC" w14:textId="77777777" w:rsidR="009C4404" w:rsidRDefault="009C4404" w:rsidP="009C4404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4D79611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4.</w:t>
      </w:r>
    </w:p>
    <w:p w14:paraId="6DA4E357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Zasady przetwarzania danych osobowych</w:t>
      </w:r>
    </w:p>
    <w:p w14:paraId="69B26049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B24CF12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zobowiązują się wykonywać zobowiązania wynikające z niniejszej Umowy z najwyższą starannością zawodową w celu zabezpieczenia prawnego, organizacyjnego i technicznego interesów Stron w zakresie przetwarzania powierzonych danych osobowych.</w:t>
      </w:r>
    </w:p>
    <w:p w14:paraId="4E28DDB9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 </w:t>
      </w:r>
    </w:p>
    <w:p w14:paraId="10CEE989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oświadcza, że zastosowane do przetwarzania powierzonych danych systemy informatyczne spełniają wymogi aktualnie obowiązujących przepisów prawa.</w:t>
      </w:r>
    </w:p>
    <w:p w14:paraId="6CE1F2C0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Wykonawca przetwarza dane osobowe wyłącznie na udokumentowane polecenie Administratora. </w:t>
      </w:r>
    </w:p>
    <w:p w14:paraId="332AA29E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Podmiot przetwarzający, biorąc pod uwagę charakter przetwarzania, w miarę możliwości pomaga   Administratorowi poprzez odpowiednie środki techniczne i organizacyjne wywiązać się z obowiązku odpowiadania na żądania osoby, której dane dotyczą, w zakresie wykonywania jej praw. </w:t>
      </w:r>
    </w:p>
    <w:p w14:paraId="05AD4C69" w14:textId="725445B9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Podmiot przetwarzający, uwzględniając charakter przetwarzania oraz dostępne mu informacje, pomaga Administratorowi wywiązać się z obowiązków określonych w art. 32–36 rozporządzenia Parlamentu Europejskiego i Rady (UE) 2016/679 z 27 kwietnia 2016 r. w sprawie ochrony osób fizycznych w związku z przetwarzaniem danych osobowych i w sprawie swobodnego przepływu takich danych (ogólne rozporządzenie o ochronie danych). </w:t>
      </w:r>
    </w:p>
    <w:p w14:paraId="645916C8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48CBF12A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Podmiot przetwarzający udostępnia Administratorowi wszelkie informacje niezbędne do wykazania spełnienia obowiązków określonych w niniejszej umowie oraz umożliwia Administratorowi lub audytorowi upoważnionemu przez Administratora przeprowadzanie audytów, w tym inspekcji, i przyczynia się do nich. </w:t>
      </w:r>
    </w:p>
    <w:p w14:paraId="52EFB16C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Podmiot przetwarzający nie korzysta z usług innego podmiotu przetwarzającego bez uprzedniej szczegółowej lub ogólnej pisemnej zgody Administratora.</w:t>
      </w:r>
    </w:p>
    <w:p w14:paraId="50765BEB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niezwłocznie zawiadomić Zamawiającego o: </w:t>
      </w:r>
    </w:p>
    <w:p w14:paraId="67B11E7C" w14:textId="77777777" w:rsidR="009C4404" w:rsidRDefault="009C4404" w:rsidP="009C440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każdym prawnie umocowanym żądaniu udostępnienia danych osobowych właściwemu organowi państwa, chyba, że zakaz zawiadomienia wynika z przepisów prawa, a szczególności przepisów postępowania karnego, gdy zakaz ma na celu zapewnienia poufności wszczętego dochodzenia;</w:t>
      </w:r>
    </w:p>
    <w:p w14:paraId="10EB6C44" w14:textId="77777777" w:rsidR="009C4404" w:rsidRDefault="009C4404" w:rsidP="009C440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każdym nieupoważnionym dostępie do powierzonych przetwarzanych danych osobowych; </w:t>
      </w:r>
    </w:p>
    <w:p w14:paraId="32A531CA" w14:textId="77777777" w:rsidR="009C4404" w:rsidRDefault="009C4404" w:rsidP="009C440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każdym incydencie względem powierzonych przetwarzanych danych osobowych.</w:t>
      </w:r>
    </w:p>
    <w:p w14:paraId="0673D7FF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Zleceniodawca ma prawo do audytu sposobu wykonywania niniejszej Umowy poprzez przeprowadzenie zapowiedzianych na 7 dni kalendarzowych wcześniej audytów dotyczących przetwarzania danych osobowych przez Wykonawcę oraz żądania składania przez niego pisemnych wyjaśnień.</w:t>
      </w:r>
    </w:p>
    <w:p w14:paraId="2531FB4C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zakończenie audytu, o których mowa w ust. 8, przedstawiciel Zamawiającego sporządza protokół w 2 egzemplarzach, który podpisują przedstawiciele obu stron. Wykonawca może wnieść zastrzeżenia do protokołu w ciągu 7 dni od daty jego podpisania przez strony. </w:t>
      </w:r>
    </w:p>
    <w:p w14:paraId="09826C27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dostosować do zaleceń po-audytowych mających na celu usunięcie uchybień </w:t>
      </w:r>
      <w:r>
        <w:rPr>
          <w:rFonts w:ascii="Tahoma" w:hAnsi="Tahoma" w:cs="Tahoma"/>
          <w:sz w:val="20"/>
          <w:szCs w:val="20"/>
        </w:rPr>
        <w:br/>
        <w:t xml:space="preserve">i poprawę bezpieczeństwa przetwarzania danych osobowych. </w:t>
      </w:r>
    </w:p>
    <w:p w14:paraId="6B7BC9F7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odpowiedzieć niezwłocznie i wyczerpująco na każde pytanie Zamawiającego dotyczące przetwarzania powierzonych mu na podstawie Umowy danych osobowych w terminie 7 dni od dnia zawiadomienia go o stwierdzonych uchybieniach.</w:t>
      </w:r>
    </w:p>
    <w:p w14:paraId="06FFF29C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może „</w:t>
      </w:r>
      <w:proofErr w:type="spellStart"/>
      <w:r>
        <w:rPr>
          <w:rFonts w:ascii="Tahoma" w:hAnsi="Tahoma" w:cs="Tahoma"/>
          <w:sz w:val="20"/>
          <w:szCs w:val="20"/>
        </w:rPr>
        <w:t>podpowierzyć</w:t>
      </w:r>
      <w:proofErr w:type="spellEnd"/>
      <w:r>
        <w:rPr>
          <w:rFonts w:ascii="Tahoma" w:hAnsi="Tahoma" w:cs="Tahoma"/>
          <w:sz w:val="20"/>
          <w:szCs w:val="20"/>
        </w:rPr>
        <w:t xml:space="preserve"> przetwarzane dane osobowe” w ramach realizowania umowy głównej jedynie za zgodą Zamawiającego wyrażoną na piśmie.</w:t>
      </w:r>
    </w:p>
    <w:p w14:paraId="240AF11D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52D09FFA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5.</w:t>
      </w:r>
    </w:p>
    <w:p w14:paraId="28962DBC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Odpowiedzialność Stron</w:t>
      </w:r>
    </w:p>
    <w:p w14:paraId="24655F10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FFCB384" w14:textId="23FF636C" w:rsidR="009C4404" w:rsidRDefault="009C4404" w:rsidP="009C440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Administrator ponosi odpowiedzialność za przestrzeganie przepisów prawa w zakresie przetwarzania </w:t>
      </w:r>
      <w:r>
        <w:rPr>
          <w:rFonts w:ascii="Tahoma" w:hAnsi="Tahoma" w:cs="Tahoma"/>
          <w:sz w:val="20"/>
          <w:szCs w:val="20"/>
        </w:rPr>
        <w:br/>
        <w:t>i ochrony danych osobowych według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C7FAC76" w14:textId="1795F895" w:rsidR="009C4404" w:rsidRDefault="009C4404" w:rsidP="009C440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Powyższe nie wyłącza odpowiedzialności Wykonawcy za przetwarzanie powierzonych danych niezgodnie z umową. </w:t>
      </w:r>
    </w:p>
    <w:p w14:paraId="49081F15" w14:textId="77777777" w:rsidR="009C4404" w:rsidRDefault="009C4404" w:rsidP="009C440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Podmiot przetwarzający odpowiada za szkody spowodowane przetwarzaniem, jeśli nie dopełnił obowiązków, które nakłada na niego niniejsza umowa, lub gdy działał poza zgodnymi z prawem instrukcjami Administratora lub wbrew tym instrukcjom.</w:t>
      </w:r>
    </w:p>
    <w:p w14:paraId="579D37FA" w14:textId="77777777" w:rsidR="009C4404" w:rsidRDefault="009C4404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579595F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§ 6.</w:t>
      </w:r>
    </w:p>
    <w:p w14:paraId="5B666C66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Postanowienia końcowe</w:t>
      </w:r>
    </w:p>
    <w:p w14:paraId="03596B90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8801303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Wszelkie zmiany niniejszej Umowy powinny być dokonane w formie pisemnej pod rygorem nieważności. </w:t>
      </w:r>
    </w:p>
    <w:p w14:paraId="04660733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zakresie nieuregulowanym niniejszą Umową zastosowanie mają przepisy prawa polskiego.</w:t>
      </w:r>
    </w:p>
    <w:p w14:paraId="592EF057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8C71803" w14:textId="6F6E3781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Umowę sporządzono w dwóch jednobrzmiących egzemplarzach, z których jeden otrzymuje Zamawiający a drugi Wykonawca. </w:t>
      </w:r>
    </w:p>
    <w:p w14:paraId="08F12633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Niniejsza umowa powierzenia przetwarzania danych osobowych obowiązuje na czas trwania umowy głównej na świadczenie przez Wykonawcę na rzecz Zamawiającego usług.</w:t>
      </w:r>
    </w:p>
    <w:p w14:paraId="265336CA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169A910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D87C82B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D16EF0A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3DD2F2C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</w:p>
    <w:p w14:paraId="57676AF9" w14:textId="6B78EFF3" w:rsidR="009C4404" w:rsidRDefault="009C4404" w:rsidP="009C4404">
      <w:pPr>
        <w:spacing w:after="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>
        <w:rPr>
          <w:rFonts w:ascii="Tahoma" w:hAnsi="Tahoma" w:cs="Tahoma"/>
          <w:sz w:val="20"/>
        </w:rPr>
        <w:t>…….………………………………..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……………..…………………………..</w:t>
      </w:r>
    </w:p>
    <w:p w14:paraId="357FB0F1" w14:textId="77777777" w:rsidR="009C4404" w:rsidRDefault="009C4404" w:rsidP="009C4404">
      <w:pPr>
        <w:spacing w:after="0" w:line="276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Wykonawca - Podmiot przetwarzający                                       Zleceniodawca - Administrator Danych</w:t>
      </w:r>
    </w:p>
    <w:p w14:paraId="7EB3E942" w14:textId="77777777" w:rsidR="009C4404" w:rsidRDefault="009C4404" w:rsidP="009C4404"/>
    <w:p w14:paraId="570895C4" w14:textId="77777777" w:rsidR="009C4404" w:rsidRDefault="009C4404" w:rsidP="009C4404"/>
    <w:p w14:paraId="5A5F99AD" w14:textId="77777777" w:rsidR="002068A4" w:rsidRDefault="002068A4"/>
    <w:sectPr w:rsidR="00206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2993C" w14:textId="77777777" w:rsidR="007C4909" w:rsidRDefault="007C4909" w:rsidP="007C4909">
      <w:pPr>
        <w:spacing w:after="0" w:line="240" w:lineRule="auto"/>
      </w:pPr>
      <w:r>
        <w:separator/>
      </w:r>
    </w:p>
  </w:endnote>
  <w:endnote w:type="continuationSeparator" w:id="0">
    <w:p w14:paraId="6A7AB5F4" w14:textId="77777777" w:rsidR="007C4909" w:rsidRDefault="007C4909" w:rsidP="007C4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EA7D3" w14:textId="77777777" w:rsidR="007C4909" w:rsidRDefault="007C4909" w:rsidP="007C4909">
      <w:pPr>
        <w:spacing w:after="0" w:line="240" w:lineRule="auto"/>
      </w:pPr>
      <w:r>
        <w:separator/>
      </w:r>
    </w:p>
  </w:footnote>
  <w:footnote w:type="continuationSeparator" w:id="0">
    <w:p w14:paraId="3A3DCDB5" w14:textId="77777777" w:rsidR="007C4909" w:rsidRDefault="007C4909" w:rsidP="007C4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1CA5A" w14:textId="3161CEBD" w:rsidR="007C4909" w:rsidRDefault="007C4909">
    <w:pPr>
      <w:pStyle w:val="Nagwek"/>
    </w:pPr>
    <w:r>
      <w:rPr>
        <w:noProof/>
      </w:rPr>
      <w:drawing>
        <wp:inline distT="0" distB="0" distL="0" distR="0" wp14:anchorId="1044F3F7" wp14:editId="405013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07BFE"/>
    <w:multiLevelType w:val="hybridMultilevel"/>
    <w:tmpl w:val="602CD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E4E17"/>
    <w:multiLevelType w:val="hybridMultilevel"/>
    <w:tmpl w:val="AEE406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7727A45"/>
    <w:multiLevelType w:val="hybridMultilevel"/>
    <w:tmpl w:val="45041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556C3E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7F4A"/>
    <w:multiLevelType w:val="hybridMultilevel"/>
    <w:tmpl w:val="45E27206"/>
    <w:lvl w:ilvl="0" w:tplc="2BC6C8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115E7"/>
    <w:multiLevelType w:val="hybridMultilevel"/>
    <w:tmpl w:val="C95A0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248AA"/>
    <w:multiLevelType w:val="hybridMultilevel"/>
    <w:tmpl w:val="3182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23972">
    <w:abstractNumId w:val="3"/>
  </w:num>
  <w:num w:numId="2" w16cid:durableId="1646934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894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6200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8558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7429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5386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04"/>
    <w:rsid w:val="000E182F"/>
    <w:rsid w:val="00170199"/>
    <w:rsid w:val="001B6C02"/>
    <w:rsid w:val="0020323C"/>
    <w:rsid w:val="002068A4"/>
    <w:rsid w:val="00265911"/>
    <w:rsid w:val="003D413E"/>
    <w:rsid w:val="004F1791"/>
    <w:rsid w:val="0053159C"/>
    <w:rsid w:val="007A0EC7"/>
    <w:rsid w:val="007C4909"/>
    <w:rsid w:val="00821DC3"/>
    <w:rsid w:val="009C4404"/>
    <w:rsid w:val="00A36850"/>
    <w:rsid w:val="00AC0F88"/>
    <w:rsid w:val="00B11FB6"/>
    <w:rsid w:val="00C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2B6"/>
  <w15:chartTrackingRefBased/>
  <w15:docId w15:val="{21BA355A-B00A-4AC7-8C65-8EA7F5C7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404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4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4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4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4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4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4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4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4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4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4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4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4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4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4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44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4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44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4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40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90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1462</Words>
  <Characters>8774</Characters>
  <Application>Microsoft Office Word</Application>
  <DocSecurity>0</DocSecurity>
  <Lines>73</Lines>
  <Paragraphs>20</Paragraphs>
  <ScaleCrop>false</ScaleCrop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Kudła</dc:creator>
  <cp:keywords/>
  <dc:description/>
  <cp:lastModifiedBy>Małgorzata Kojder</cp:lastModifiedBy>
  <cp:revision>10</cp:revision>
  <dcterms:created xsi:type="dcterms:W3CDTF">2025-06-10T05:49:00Z</dcterms:created>
  <dcterms:modified xsi:type="dcterms:W3CDTF">2025-12-29T06:52:00Z</dcterms:modified>
</cp:coreProperties>
</file>